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C3039" w14:textId="77777777" w:rsidR="00C03178" w:rsidRPr="00610E7D" w:rsidRDefault="00C03178" w:rsidP="00C03178">
      <w:pPr>
        <w:rPr>
          <w:color w:val="1F497D" w:themeColor="text2"/>
          <w:sz w:val="22"/>
          <w:szCs w:val="22"/>
        </w:rPr>
      </w:pPr>
      <w:r w:rsidRPr="00610E7D">
        <w:rPr>
          <w:color w:val="1F497D" w:themeColor="text2"/>
          <w:sz w:val="22"/>
          <w:szCs w:val="22"/>
        </w:rPr>
        <w:t xml:space="preserve">CONTATTO: </w:t>
      </w:r>
    </w:p>
    <w:p w14:paraId="0BC2EA21" w14:textId="77777777" w:rsidR="00C03178" w:rsidRPr="00610E7D" w:rsidRDefault="00C03178" w:rsidP="00C03178">
      <w:pPr>
        <w:rPr>
          <w:color w:val="1F497D" w:themeColor="text2"/>
          <w:sz w:val="22"/>
          <w:szCs w:val="22"/>
        </w:rPr>
      </w:pPr>
      <w:r w:rsidRPr="00610E7D">
        <w:rPr>
          <w:color w:val="1F497D" w:themeColor="text2"/>
          <w:sz w:val="22"/>
          <w:szCs w:val="22"/>
        </w:rPr>
        <w:t>Valentina Miozzo</w:t>
      </w:r>
    </w:p>
    <w:p w14:paraId="4F9CAB5C" w14:textId="77777777" w:rsidR="00C03178" w:rsidRPr="00610E7D" w:rsidRDefault="00C03178" w:rsidP="00C03178">
      <w:pPr>
        <w:rPr>
          <w:color w:val="1F497D" w:themeColor="text2"/>
          <w:sz w:val="22"/>
          <w:szCs w:val="22"/>
        </w:rPr>
      </w:pPr>
      <w:r w:rsidRPr="00610E7D">
        <w:rPr>
          <w:color w:val="1F497D" w:themeColor="text2"/>
          <w:sz w:val="22"/>
          <w:szCs w:val="22"/>
        </w:rPr>
        <w:t>Telefono: 335-1747257</w:t>
      </w:r>
    </w:p>
    <w:p w14:paraId="4866CB2D" w14:textId="251AFC3A" w:rsidR="00C03178" w:rsidRPr="00610E7D" w:rsidRDefault="00C03178" w:rsidP="00C03178">
      <w:pPr>
        <w:rPr>
          <w:color w:val="1F497D" w:themeColor="text2"/>
          <w:sz w:val="22"/>
          <w:szCs w:val="22"/>
        </w:rPr>
      </w:pPr>
      <w:r w:rsidRPr="00610E7D">
        <w:rPr>
          <w:color w:val="1F497D" w:themeColor="text2"/>
          <w:sz w:val="22"/>
          <w:szCs w:val="22"/>
        </w:rPr>
        <w:t>Mail: t</w:t>
      </w:r>
      <w:r w:rsidR="001C4556">
        <w:rPr>
          <w:color w:val="1F497D" w:themeColor="text2"/>
          <w:sz w:val="22"/>
          <w:szCs w:val="22"/>
        </w:rPr>
        <w:t>4fpress</w:t>
      </w:r>
      <w:r w:rsidRPr="00610E7D">
        <w:rPr>
          <w:color w:val="1F497D" w:themeColor="text2"/>
          <w:sz w:val="22"/>
          <w:szCs w:val="22"/>
        </w:rPr>
        <w:t xml:space="preserve">@gmail.com  </w:t>
      </w:r>
    </w:p>
    <w:p w14:paraId="2A8D66A0" w14:textId="77777777" w:rsidR="00C03178" w:rsidRPr="00610E7D" w:rsidRDefault="00C03178" w:rsidP="00C03178">
      <w:pPr>
        <w:rPr>
          <w:color w:val="1F497D" w:themeColor="text2"/>
          <w:sz w:val="22"/>
          <w:szCs w:val="22"/>
        </w:rPr>
      </w:pPr>
      <w:r w:rsidRPr="00610E7D">
        <w:rPr>
          <w:color w:val="1F497D" w:themeColor="text2"/>
          <w:sz w:val="22"/>
          <w:szCs w:val="22"/>
        </w:rPr>
        <w:t xml:space="preserve">Sito: www.tourists4future.it </w:t>
      </w:r>
    </w:p>
    <w:p w14:paraId="0F3A1AE7" w14:textId="1E4846C0" w:rsidR="00C03178" w:rsidRDefault="00C03178" w:rsidP="004B36A9">
      <w:pPr>
        <w:jc w:val="right"/>
        <w:rPr>
          <w:color w:val="1F497D" w:themeColor="text2"/>
          <w:sz w:val="40"/>
          <w:szCs w:val="40"/>
        </w:rPr>
      </w:pPr>
      <w:r w:rsidRPr="00C03178">
        <w:rPr>
          <w:color w:val="1F497D" w:themeColor="text2"/>
          <w:sz w:val="24"/>
          <w:szCs w:val="24"/>
        </w:rPr>
        <w:t xml:space="preserve">                   </w:t>
      </w:r>
      <w:r w:rsidRPr="00C03178">
        <w:rPr>
          <w:color w:val="1F497D" w:themeColor="text2"/>
          <w:sz w:val="40"/>
          <w:szCs w:val="40"/>
        </w:rPr>
        <w:t>COMUNICATO STAMPA</w:t>
      </w:r>
    </w:p>
    <w:p w14:paraId="55CEFC81" w14:textId="2E179E61" w:rsidR="00610E7D" w:rsidRPr="00610E7D" w:rsidRDefault="00444ED0" w:rsidP="004B36A9">
      <w:pPr>
        <w:jc w:val="right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14</w:t>
      </w:r>
      <w:r w:rsidR="00256374">
        <w:rPr>
          <w:color w:val="1F497D" w:themeColor="text2"/>
          <w:sz w:val="20"/>
          <w:szCs w:val="20"/>
        </w:rPr>
        <w:t xml:space="preserve"> maggio</w:t>
      </w:r>
      <w:r w:rsidR="00610E7D">
        <w:rPr>
          <w:color w:val="1F497D" w:themeColor="text2"/>
          <w:sz w:val="20"/>
          <w:szCs w:val="20"/>
        </w:rPr>
        <w:t xml:space="preserve"> 2020</w:t>
      </w:r>
    </w:p>
    <w:p w14:paraId="4326C32B" w14:textId="151994FC" w:rsidR="00C03178" w:rsidRDefault="00C03178" w:rsidP="00610E7D">
      <w:pPr>
        <w:pStyle w:val="Titolo3"/>
        <w:spacing w:before="0"/>
        <w:jc w:val="center"/>
        <w:rPr>
          <w:b/>
          <w:sz w:val="30"/>
          <w:szCs w:val="30"/>
        </w:rPr>
      </w:pPr>
      <w:r>
        <w:rPr>
          <w:sz w:val="24"/>
          <w:szCs w:val="24"/>
        </w:rPr>
        <w:t>__________________________________________________________________________________</w:t>
      </w:r>
      <w:r w:rsidRPr="00C03178">
        <w:rPr>
          <w:b/>
          <w:sz w:val="30"/>
          <w:szCs w:val="30"/>
        </w:rPr>
        <w:t xml:space="preserve"> </w:t>
      </w:r>
    </w:p>
    <w:p w14:paraId="0CC14065" w14:textId="07441293" w:rsidR="004B36A9" w:rsidRDefault="004B36A9" w:rsidP="004B36A9">
      <w:pPr>
        <w:pStyle w:val="Sottotitolo1"/>
        <w:spacing w:after="0" w:line="276" w:lineRule="auto"/>
        <w:jc w:val="center"/>
        <w:rPr>
          <w:b/>
          <w:sz w:val="28"/>
          <w:szCs w:val="28"/>
        </w:rPr>
      </w:pPr>
      <w:r w:rsidRPr="004B36A9">
        <w:rPr>
          <w:b/>
          <w:sz w:val="40"/>
          <w:szCs w:val="40"/>
        </w:rPr>
        <w:t>Il social-tour alla scoperta dell’Italia che rinasce</w:t>
      </w:r>
    </w:p>
    <w:p w14:paraId="1772D34E" w14:textId="77777777" w:rsidR="00610E7D" w:rsidRDefault="00C03178" w:rsidP="00610E7D">
      <w:pPr>
        <w:pStyle w:val="Sottotitolo1"/>
        <w:spacing w:after="0" w:line="276" w:lineRule="auto"/>
        <w:jc w:val="center"/>
        <w:rPr>
          <w:bCs/>
          <w:sz w:val="24"/>
          <w:szCs w:val="24"/>
        </w:rPr>
      </w:pPr>
      <w:r w:rsidRPr="004B36A9">
        <w:rPr>
          <w:b/>
          <w:sz w:val="28"/>
          <w:szCs w:val="28"/>
        </w:rPr>
        <w:t xml:space="preserve"> </w:t>
      </w:r>
      <w:r w:rsidR="004B36A9" w:rsidRPr="004B36A9">
        <w:rPr>
          <w:bCs/>
          <w:sz w:val="24"/>
          <w:szCs w:val="24"/>
        </w:rPr>
        <w:t xml:space="preserve">Il </w:t>
      </w:r>
      <w:r w:rsidRPr="004B36A9">
        <w:rPr>
          <w:bCs/>
          <w:sz w:val="24"/>
          <w:szCs w:val="24"/>
        </w:rPr>
        <w:t xml:space="preserve">team di Tourists 4 Future partirà </w:t>
      </w:r>
      <w:r w:rsidR="004B36A9" w:rsidRPr="004B36A9">
        <w:rPr>
          <w:bCs/>
          <w:sz w:val="24"/>
          <w:szCs w:val="24"/>
        </w:rPr>
        <w:t xml:space="preserve">per 3 mesi </w:t>
      </w:r>
      <w:r w:rsidRPr="004B36A9">
        <w:rPr>
          <w:bCs/>
          <w:sz w:val="24"/>
          <w:szCs w:val="24"/>
        </w:rPr>
        <w:t xml:space="preserve">per </w:t>
      </w:r>
      <w:r w:rsidR="00610E7D">
        <w:rPr>
          <w:bCs/>
          <w:sz w:val="24"/>
          <w:szCs w:val="24"/>
        </w:rPr>
        <w:t>l</w:t>
      </w:r>
      <w:r w:rsidRPr="004B36A9">
        <w:rPr>
          <w:bCs/>
          <w:sz w:val="24"/>
          <w:szCs w:val="24"/>
        </w:rPr>
        <w:t xml:space="preserve">a </w:t>
      </w:r>
      <w:r w:rsidR="004B36A9" w:rsidRPr="004B36A9">
        <w:rPr>
          <w:bCs/>
          <w:sz w:val="24"/>
          <w:szCs w:val="24"/>
        </w:rPr>
        <w:t>traversata d’Italia</w:t>
      </w:r>
      <w:r w:rsidR="00610E7D">
        <w:rPr>
          <w:bCs/>
          <w:sz w:val="24"/>
          <w:szCs w:val="24"/>
        </w:rPr>
        <w:t xml:space="preserve">, dalla Sicilia </w:t>
      </w:r>
    </w:p>
    <w:p w14:paraId="411A2BC0" w14:textId="4A145E22" w:rsidR="00C03178" w:rsidRPr="004B36A9" w:rsidRDefault="00610E7D" w:rsidP="00610E7D">
      <w:pPr>
        <w:pStyle w:val="Sottotitolo1"/>
        <w:spacing w:after="0"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 Bergamo</w:t>
      </w:r>
      <w:r w:rsidR="004B36A9" w:rsidRPr="004B36A9">
        <w:rPr>
          <w:bCs/>
          <w:sz w:val="24"/>
          <w:szCs w:val="24"/>
        </w:rPr>
        <w:t>. Obiettivo: rilanciare il turismo ambientale</w:t>
      </w:r>
      <w:r>
        <w:rPr>
          <w:bCs/>
          <w:sz w:val="24"/>
          <w:szCs w:val="24"/>
        </w:rPr>
        <w:t>,</w:t>
      </w:r>
      <w:r w:rsidR="004B36A9" w:rsidRPr="004B36A9">
        <w:rPr>
          <w:bCs/>
          <w:sz w:val="24"/>
          <w:szCs w:val="24"/>
        </w:rPr>
        <w:t xml:space="preserve"> sostenibile</w:t>
      </w:r>
      <w:r>
        <w:rPr>
          <w:bCs/>
          <w:sz w:val="24"/>
          <w:szCs w:val="24"/>
        </w:rPr>
        <w:t xml:space="preserve"> e responsabile</w:t>
      </w:r>
      <w:r w:rsidR="00896580">
        <w:rPr>
          <w:bCs/>
          <w:sz w:val="24"/>
          <w:szCs w:val="24"/>
        </w:rPr>
        <w:t xml:space="preserve"> </w:t>
      </w:r>
    </w:p>
    <w:p w14:paraId="62BDD7B4" w14:textId="77777777" w:rsidR="004B36A9" w:rsidRDefault="004B36A9" w:rsidP="004B36A9">
      <w:pPr>
        <w:pStyle w:val="Testo"/>
        <w:spacing w:after="0"/>
        <w:jc w:val="both"/>
        <w:rPr>
          <w:rFonts w:ascii="Century Gothic" w:hAnsi="Century Gothic"/>
          <w:sz w:val="20"/>
          <w:szCs w:val="20"/>
        </w:rPr>
      </w:pPr>
    </w:p>
    <w:p w14:paraId="2CF003F7" w14:textId="74B1E8BA" w:rsidR="00202CEA" w:rsidRPr="004B36A9" w:rsidRDefault="004B36A9" w:rsidP="00C03178">
      <w:pPr>
        <w:pStyle w:val="Testo"/>
        <w:jc w:val="both"/>
        <w:rPr>
          <w:rFonts w:ascii="Century Gothic" w:hAnsi="Century Gothic"/>
          <w:b/>
          <w:sz w:val="20"/>
          <w:szCs w:val="20"/>
        </w:rPr>
      </w:pPr>
      <w:r w:rsidRPr="004B36A9">
        <w:rPr>
          <w:rFonts w:ascii="Century Gothic" w:hAnsi="Century Gothic"/>
          <w:sz w:val="20"/>
          <w:szCs w:val="20"/>
        </w:rPr>
        <w:t>È</w:t>
      </w:r>
      <w:r w:rsidR="00C03178" w:rsidRPr="004B36A9">
        <w:rPr>
          <w:rFonts w:ascii="Century Gothic" w:hAnsi="Century Gothic"/>
          <w:sz w:val="20"/>
          <w:szCs w:val="20"/>
        </w:rPr>
        <w:t xml:space="preserve"> nato Tourists 4 Future, il team composto da esploratori, guide ambientali, naturalisti, antropologi, navigatori e fotografi che parti</w:t>
      </w:r>
      <w:r w:rsidR="00036804" w:rsidRPr="004B36A9">
        <w:rPr>
          <w:rFonts w:ascii="Century Gothic" w:hAnsi="Century Gothic"/>
          <w:sz w:val="20"/>
          <w:szCs w:val="20"/>
        </w:rPr>
        <w:t>r</w:t>
      </w:r>
      <w:r w:rsidR="00C03178" w:rsidRPr="004B36A9">
        <w:rPr>
          <w:rFonts w:ascii="Century Gothic" w:hAnsi="Century Gothic"/>
          <w:sz w:val="20"/>
          <w:szCs w:val="20"/>
        </w:rPr>
        <w:t xml:space="preserve">à </w:t>
      </w:r>
      <w:r w:rsidR="006F3CE6">
        <w:rPr>
          <w:rFonts w:ascii="Century Gothic" w:hAnsi="Century Gothic"/>
          <w:sz w:val="20"/>
          <w:szCs w:val="20"/>
        </w:rPr>
        <w:t xml:space="preserve">i </w:t>
      </w:r>
      <w:r w:rsidR="006F3CE6" w:rsidRPr="006F3CE6">
        <w:rPr>
          <w:rFonts w:ascii="Century Gothic" w:hAnsi="Century Gothic"/>
          <w:b/>
          <w:sz w:val="20"/>
          <w:szCs w:val="20"/>
        </w:rPr>
        <w:t>primi di luglio</w:t>
      </w:r>
      <w:r w:rsidR="00C03178" w:rsidRPr="004B36A9">
        <w:rPr>
          <w:rFonts w:ascii="Century Gothic" w:hAnsi="Century Gothic"/>
          <w:sz w:val="20"/>
          <w:szCs w:val="20"/>
        </w:rPr>
        <w:t xml:space="preserve"> per la </w:t>
      </w:r>
      <w:r w:rsidR="00C03178" w:rsidRPr="004B36A9">
        <w:rPr>
          <w:rFonts w:ascii="Century Gothic" w:hAnsi="Century Gothic"/>
          <w:b/>
          <w:sz w:val="20"/>
          <w:szCs w:val="20"/>
        </w:rPr>
        <w:t xml:space="preserve">traversata d’Italia. </w:t>
      </w:r>
    </w:p>
    <w:p w14:paraId="0ED4F10D" w14:textId="30B8FE12" w:rsidR="006C179C" w:rsidRPr="004B36A9" w:rsidRDefault="00C03178" w:rsidP="0042287C">
      <w:pPr>
        <w:pStyle w:val="Testo"/>
        <w:jc w:val="both"/>
        <w:rPr>
          <w:rFonts w:ascii="Century Gothic" w:hAnsi="Century Gothic"/>
          <w:sz w:val="20"/>
          <w:szCs w:val="20"/>
        </w:rPr>
      </w:pPr>
      <w:r w:rsidRPr="004B36A9">
        <w:rPr>
          <w:rFonts w:ascii="Century Gothic" w:hAnsi="Century Gothic"/>
          <w:sz w:val="20"/>
          <w:szCs w:val="20"/>
        </w:rPr>
        <w:t xml:space="preserve">Viaggeranno a piedi, in treno, </w:t>
      </w:r>
      <w:r w:rsidR="006F3CE6">
        <w:rPr>
          <w:rFonts w:ascii="Century Gothic" w:hAnsi="Century Gothic"/>
          <w:sz w:val="20"/>
          <w:szCs w:val="20"/>
        </w:rPr>
        <w:t xml:space="preserve">in bici, </w:t>
      </w:r>
      <w:r w:rsidRPr="004B36A9">
        <w:rPr>
          <w:rFonts w:ascii="Century Gothic" w:hAnsi="Century Gothic"/>
          <w:sz w:val="20"/>
          <w:szCs w:val="20"/>
        </w:rPr>
        <w:t>in barca, dal sud Italia fino a</w:t>
      </w:r>
      <w:r w:rsidR="00202CEA" w:rsidRPr="004B36A9">
        <w:rPr>
          <w:rFonts w:ascii="Century Gothic" w:hAnsi="Century Gothic"/>
          <w:sz w:val="20"/>
          <w:szCs w:val="20"/>
        </w:rPr>
        <w:t xml:space="preserve"> </w:t>
      </w:r>
      <w:r w:rsidRPr="004B36A9">
        <w:rPr>
          <w:rFonts w:ascii="Century Gothic" w:hAnsi="Century Gothic"/>
          <w:b/>
          <w:sz w:val="20"/>
          <w:szCs w:val="20"/>
        </w:rPr>
        <w:t>Bergamo</w:t>
      </w:r>
      <w:r w:rsidRPr="004B36A9">
        <w:rPr>
          <w:rFonts w:ascii="Century Gothic" w:hAnsi="Century Gothic"/>
          <w:sz w:val="20"/>
          <w:szCs w:val="20"/>
        </w:rPr>
        <w:t>,</w:t>
      </w:r>
      <w:r w:rsidR="00202CEA" w:rsidRPr="004B36A9">
        <w:rPr>
          <w:rFonts w:ascii="Century Gothic" w:hAnsi="Century Gothic"/>
          <w:sz w:val="20"/>
          <w:szCs w:val="20"/>
        </w:rPr>
        <w:t xml:space="preserve"> la destinazione finale. </w:t>
      </w:r>
      <w:r w:rsidR="00036804" w:rsidRPr="004B36A9">
        <w:rPr>
          <w:rFonts w:ascii="Century Gothic" w:hAnsi="Century Gothic"/>
          <w:sz w:val="20"/>
          <w:szCs w:val="20"/>
        </w:rPr>
        <w:t xml:space="preserve">Tourists 4 Future è un viaggio che vuole lanciare un messaggio di solidarietà e sostenibilità, </w:t>
      </w:r>
      <w:r w:rsidR="00E63676" w:rsidRPr="004B36A9">
        <w:rPr>
          <w:rFonts w:ascii="Century Gothic" w:hAnsi="Century Gothic"/>
          <w:sz w:val="20"/>
          <w:szCs w:val="20"/>
        </w:rPr>
        <w:t>che vuole raccontare</w:t>
      </w:r>
      <w:r w:rsidR="00DB3865" w:rsidRPr="004B36A9">
        <w:rPr>
          <w:rFonts w:ascii="Century Gothic" w:hAnsi="Century Gothic"/>
          <w:sz w:val="20"/>
          <w:szCs w:val="20"/>
        </w:rPr>
        <w:t xml:space="preserve"> </w:t>
      </w:r>
      <w:r w:rsidR="0042287C" w:rsidRPr="004B36A9">
        <w:rPr>
          <w:rFonts w:ascii="Century Gothic" w:hAnsi="Century Gothic"/>
          <w:sz w:val="20"/>
          <w:szCs w:val="20"/>
        </w:rPr>
        <w:t xml:space="preserve">un’Italia </w:t>
      </w:r>
      <w:r w:rsidR="00DB3865" w:rsidRPr="004B36A9">
        <w:rPr>
          <w:rFonts w:ascii="Century Gothic" w:hAnsi="Century Gothic"/>
          <w:sz w:val="20"/>
          <w:szCs w:val="20"/>
        </w:rPr>
        <w:t xml:space="preserve">autentica, </w:t>
      </w:r>
      <w:r w:rsidR="0042287C" w:rsidRPr="004B36A9">
        <w:rPr>
          <w:rFonts w:ascii="Century Gothic" w:hAnsi="Century Gothic"/>
          <w:sz w:val="20"/>
          <w:szCs w:val="20"/>
        </w:rPr>
        <w:t>che esce da un periodo di sofferenza più forte di prima</w:t>
      </w:r>
      <w:r w:rsidR="004B36A9" w:rsidRPr="004B36A9">
        <w:rPr>
          <w:rFonts w:ascii="Century Gothic" w:hAnsi="Century Gothic"/>
          <w:sz w:val="20"/>
          <w:szCs w:val="20"/>
        </w:rPr>
        <w:t xml:space="preserve"> </w:t>
      </w:r>
      <w:r w:rsidR="0042287C" w:rsidRPr="004B36A9">
        <w:rPr>
          <w:rFonts w:ascii="Century Gothic" w:hAnsi="Century Gothic"/>
          <w:sz w:val="20"/>
          <w:szCs w:val="20"/>
        </w:rPr>
        <w:t xml:space="preserve">anche grazie al </w:t>
      </w:r>
      <w:r w:rsidR="0042287C" w:rsidRPr="004B36A9">
        <w:rPr>
          <w:rFonts w:ascii="Century Gothic" w:hAnsi="Century Gothic"/>
          <w:b/>
          <w:sz w:val="20"/>
          <w:szCs w:val="20"/>
        </w:rPr>
        <w:t>turismo ambientale, sostenibile e responsabile</w:t>
      </w:r>
      <w:r w:rsidR="0042287C" w:rsidRPr="004B36A9">
        <w:rPr>
          <w:rFonts w:ascii="Century Gothic" w:hAnsi="Century Gothic"/>
          <w:sz w:val="20"/>
          <w:szCs w:val="20"/>
        </w:rPr>
        <w:t>.</w:t>
      </w:r>
    </w:p>
    <w:p w14:paraId="1A303CCB" w14:textId="355AECB8" w:rsidR="00E63676" w:rsidRPr="004B36A9" w:rsidRDefault="004B36A9" w:rsidP="00C03178">
      <w:pPr>
        <w:pStyle w:val="Testo"/>
        <w:jc w:val="both"/>
        <w:rPr>
          <w:rFonts w:ascii="Georgia" w:hAnsi="Georgia"/>
          <w:color w:val="1C1E21"/>
          <w:sz w:val="20"/>
          <w:szCs w:val="20"/>
        </w:rPr>
      </w:pPr>
      <w:r w:rsidRPr="004B36A9">
        <w:rPr>
          <w:rFonts w:ascii="Century Gothic" w:hAnsi="Century Gothic"/>
          <w:sz w:val="20"/>
          <w:szCs w:val="20"/>
        </w:rPr>
        <w:t>Nei</w:t>
      </w:r>
      <w:r w:rsidR="00202CEA" w:rsidRPr="004B36A9">
        <w:rPr>
          <w:rFonts w:ascii="Century Gothic" w:hAnsi="Century Gothic"/>
          <w:sz w:val="20"/>
          <w:szCs w:val="20"/>
        </w:rPr>
        <w:t xml:space="preserve"> tre mesi di viaggio</w:t>
      </w:r>
      <w:r w:rsidR="00C03178" w:rsidRPr="004B36A9">
        <w:rPr>
          <w:rFonts w:ascii="Century Gothic" w:hAnsi="Century Gothic"/>
          <w:sz w:val="20"/>
          <w:szCs w:val="20"/>
        </w:rPr>
        <w:t xml:space="preserve"> </w:t>
      </w:r>
      <w:r w:rsidR="006C179C" w:rsidRPr="004B36A9">
        <w:rPr>
          <w:rFonts w:ascii="Century Gothic" w:hAnsi="Century Gothic"/>
          <w:sz w:val="20"/>
          <w:szCs w:val="20"/>
        </w:rPr>
        <w:t>il team</w:t>
      </w:r>
      <w:r w:rsidR="00C03178" w:rsidRPr="004B36A9">
        <w:rPr>
          <w:rFonts w:ascii="Century Gothic" w:hAnsi="Century Gothic"/>
          <w:sz w:val="20"/>
          <w:szCs w:val="20"/>
        </w:rPr>
        <w:t xml:space="preserve"> attraverserà parchi naturali, visiterà borghi, paesini, agriturismi, scoprirà tradizioni, luoghi e persone</w:t>
      </w:r>
      <w:r w:rsidR="00E63676" w:rsidRPr="004B36A9">
        <w:rPr>
          <w:rFonts w:ascii="Century Gothic" w:hAnsi="Century Gothic"/>
          <w:sz w:val="20"/>
          <w:szCs w:val="20"/>
        </w:rPr>
        <w:t xml:space="preserve">. L’obiettivo è </w:t>
      </w:r>
      <w:r w:rsidR="00E63676" w:rsidRPr="00610E7D">
        <w:rPr>
          <w:rStyle w:val="4yxo"/>
          <w:rFonts w:ascii="Century Gothic" w:hAnsi="Century Gothic"/>
          <w:b/>
          <w:color w:val="1C1E21"/>
          <w:sz w:val="20"/>
          <w:szCs w:val="20"/>
        </w:rPr>
        <w:t>dare voce ai piccoli operatori del turismo italiano</w:t>
      </w:r>
      <w:r w:rsidR="00E63676" w:rsidRPr="004B36A9">
        <w:rPr>
          <w:rFonts w:ascii="Century Gothic" w:hAnsi="Century Gothic"/>
          <w:color w:val="1C1E21"/>
          <w:sz w:val="20"/>
          <w:szCs w:val="20"/>
        </w:rPr>
        <w:t xml:space="preserve">, dalle strutture turistiche alle guide e alle associazioni locali, che hanno vissuto un lungo periodo di crisi. Gli </w:t>
      </w:r>
      <w:r w:rsidR="00E63676" w:rsidRPr="00610E7D">
        <w:rPr>
          <w:rStyle w:val="4yxo"/>
          <w:rFonts w:ascii="Century Gothic" w:hAnsi="Century Gothic"/>
          <w:color w:val="1C1E21"/>
          <w:sz w:val="20"/>
          <w:szCs w:val="20"/>
        </w:rPr>
        <w:t>operatori del turismo ambientale e sostenibile</w:t>
      </w:r>
      <w:r w:rsidR="00E63676" w:rsidRPr="004B36A9">
        <w:rPr>
          <w:rFonts w:ascii="Century Gothic" w:hAnsi="Century Gothic"/>
          <w:color w:val="1C1E21"/>
          <w:sz w:val="20"/>
          <w:szCs w:val="20"/>
        </w:rPr>
        <w:t xml:space="preserve"> saranno i primi beneficiari del progetto.</w:t>
      </w:r>
      <w:r w:rsidR="00E63676" w:rsidRPr="004B36A9">
        <w:rPr>
          <w:rFonts w:ascii="Georgia" w:hAnsi="Georgia"/>
          <w:color w:val="1C1E21"/>
          <w:sz w:val="20"/>
          <w:szCs w:val="20"/>
        </w:rPr>
        <w:t xml:space="preserve"> </w:t>
      </w:r>
    </w:p>
    <w:p w14:paraId="4798ECA5" w14:textId="26140C96" w:rsidR="006C179C" w:rsidRDefault="00E63676" w:rsidP="006C179C">
      <w:pPr>
        <w:pStyle w:val="Testo"/>
        <w:jc w:val="both"/>
        <w:rPr>
          <w:rFonts w:ascii="Century Gothic" w:hAnsi="Century Gothic"/>
          <w:sz w:val="20"/>
          <w:szCs w:val="20"/>
        </w:rPr>
      </w:pPr>
      <w:r w:rsidRPr="004B36A9">
        <w:rPr>
          <w:rFonts w:ascii="Century Gothic" w:hAnsi="Century Gothic"/>
          <w:sz w:val="20"/>
          <w:szCs w:val="20"/>
        </w:rPr>
        <w:t>Tutt</w:t>
      </w:r>
      <w:r w:rsidR="006C179C" w:rsidRPr="004B36A9">
        <w:rPr>
          <w:rFonts w:ascii="Century Gothic" w:hAnsi="Century Gothic"/>
          <w:sz w:val="20"/>
          <w:szCs w:val="20"/>
        </w:rPr>
        <w:t>o</w:t>
      </w:r>
      <w:r w:rsidRPr="004B36A9">
        <w:rPr>
          <w:rFonts w:ascii="Century Gothic" w:hAnsi="Century Gothic"/>
          <w:sz w:val="20"/>
          <w:szCs w:val="20"/>
        </w:rPr>
        <w:t xml:space="preserve"> il viaggio sarà </w:t>
      </w:r>
      <w:r w:rsidR="00C03178" w:rsidRPr="004B36A9">
        <w:rPr>
          <w:rFonts w:ascii="Century Gothic" w:hAnsi="Century Gothic"/>
          <w:sz w:val="20"/>
          <w:szCs w:val="20"/>
        </w:rPr>
        <w:t>racconta</w:t>
      </w:r>
      <w:r w:rsidRPr="004B36A9">
        <w:rPr>
          <w:rFonts w:ascii="Century Gothic" w:hAnsi="Century Gothic"/>
          <w:sz w:val="20"/>
          <w:szCs w:val="20"/>
        </w:rPr>
        <w:t>t</w:t>
      </w:r>
      <w:r w:rsidR="00C03178" w:rsidRPr="004B36A9">
        <w:rPr>
          <w:rFonts w:ascii="Century Gothic" w:hAnsi="Century Gothic"/>
          <w:sz w:val="20"/>
          <w:szCs w:val="20"/>
        </w:rPr>
        <w:t xml:space="preserve">o </w:t>
      </w:r>
      <w:r w:rsidRPr="004B36A9">
        <w:rPr>
          <w:rFonts w:ascii="Century Gothic" w:hAnsi="Century Gothic"/>
          <w:sz w:val="20"/>
          <w:szCs w:val="20"/>
        </w:rPr>
        <w:t xml:space="preserve">giorno per giorno </w:t>
      </w:r>
      <w:r w:rsidR="00C03178" w:rsidRPr="004B36A9">
        <w:rPr>
          <w:rFonts w:ascii="Century Gothic" w:hAnsi="Century Gothic"/>
          <w:sz w:val="20"/>
          <w:szCs w:val="20"/>
        </w:rPr>
        <w:t>sui social media ufficiali</w:t>
      </w:r>
      <w:r w:rsidRPr="004B36A9">
        <w:rPr>
          <w:rFonts w:ascii="Century Gothic" w:hAnsi="Century Gothic"/>
          <w:sz w:val="20"/>
          <w:szCs w:val="20"/>
        </w:rPr>
        <w:t xml:space="preserve">, con l’obiettivo di </w:t>
      </w:r>
      <w:r w:rsidRPr="00610E7D">
        <w:rPr>
          <w:rFonts w:ascii="Century Gothic" w:hAnsi="Century Gothic"/>
          <w:b/>
          <w:bCs/>
          <w:sz w:val="20"/>
          <w:szCs w:val="20"/>
        </w:rPr>
        <w:t>coinvolgere gli italiani a scoprire nuove mete</w:t>
      </w:r>
      <w:r w:rsidRPr="004B36A9">
        <w:rPr>
          <w:rFonts w:ascii="Century Gothic" w:hAnsi="Century Gothic"/>
          <w:sz w:val="20"/>
          <w:szCs w:val="20"/>
        </w:rPr>
        <w:t xml:space="preserve">, affrontando anche le dinamiche sociali e </w:t>
      </w:r>
      <w:r w:rsidR="004B36A9" w:rsidRPr="004B36A9">
        <w:rPr>
          <w:rFonts w:ascii="Century Gothic" w:hAnsi="Century Gothic"/>
          <w:sz w:val="20"/>
          <w:szCs w:val="20"/>
        </w:rPr>
        <w:t>i problemi</w:t>
      </w:r>
      <w:r w:rsidRPr="004B36A9">
        <w:rPr>
          <w:rFonts w:ascii="Century Gothic" w:hAnsi="Century Gothic"/>
          <w:sz w:val="20"/>
          <w:szCs w:val="20"/>
        </w:rPr>
        <w:t xml:space="preserve"> relativ</w:t>
      </w:r>
      <w:r w:rsidR="004B36A9" w:rsidRPr="004B36A9">
        <w:rPr>
          <w:rFonts w:ascii="Century Gothic" w:hAnsi="Century Gothic"/>
          <w:sz w:val="20"/>
          <w:szCs w:val="20"/>
        </w:rPr>
        <w:t>i</w:t>
      </w:r>
      <w:r w:rsidRPr="004B36A9">
        <w:rPr>
          <w:rFonts w:ascii="Century Gothic" w:hAnsi="Century Gothic"/>
          <w:sz w:val="20"/>
          <w:szCs w:val="20"/>
        </w:rPr>
        <w:t xml:space="preserve"> al viaggio in questo periodo con tante limitazioni ed incognite. </w:t>
      </w:r>
      <w:r w:rsidR="006C179C" w:rsidRPr="004B36A9">
        <w:rPr>
          <w:rFonts w:ascii="Century Gothic" w:hAnsi="Century Gothic"/>
          <w:sz w:val="20"/>
          <w:szCs w:val="20"/>
        </w:rPr>
        <w:t xml:space="preserve">Tourists 4 Future è a tutti gli effetti un </w:t>
      </w:r>
      <w:r w:rsidR="006C179C" w:rsidRPr="00896580">
        <w:rPr>
          <w:rFonts w:ascii="Century Gothic" w:hAnsi="Century Gothic"/>
          <w:b/>
          <w:bCs/>
          <w:sz w:val="20"/>
          <w:szCs w:val="20"/>
        </w:rPr>
        <w:t>progetto mediatico senza scopo di lucro</w:t>
      </w:r>
      <w:r w:rsidR="006C179C" w:rsidRPr="004B36A9">
        <w:rPr>
          <w:rFonts w:ascii="Century Gothic" w:hAnsi="Century Gothic"/>
          <w:sz w:val="20"/>
          <w:szCs w:val="20"/>
        </w:rPr>
        <w:t xml:space="preserve"> che vuole raccontare l’Italia </w:t>
      </w:r>
      <w:r w:rsidR="004B36A9" w:rsidRPr="004B36A9">
        <w:rPr>
          <w:rFonts w:ascii="Century Gothic" w:hAnsi="Century Gothic"/>
          <w:sz w:val="20"/>
          <w:szCs w:val="20"/>
        </w:rPr>
        <w:t>post Covid-19</w:t>
      </w:r>
      <w:r w:rsidR="006C179C" w:rsidRPr="004B36A9">
        <w:rPr>
          <w:rFonts w:ascii="Century Gothic" w:hAnsi="Century Gothic"/>
          <w:sz w:val="20"/>
          <w:szCs w:val="20"/>
        </w:rPr>
        <w:t xml:space="preserve">, attraverso lo </w:t>
      </w:r>
      <w:r w:rsidR="006C179C" w:rsidRPr="004B36A9">
        <w:rPr>
          <w:rFonts w:ascii="Century Gothic" w:hAnsi="Century Gothic"/>
          <w:b/>
          <w:sz w:val="20"/>
          <w:szCs w:val="20"/>
        </w:rPr>
        <w:t>storytelling</w:t>
      </w:r>
      <w:r w:rsidR="001C4556">
        <w:rPr>
          <w:rFonts w:ascii="Century Gothic" w:hAnsi="Century Gothic"/>
          <w:b/>
          <w:sz w:val="20"/>
          <w:szCs w:val="20"/>
        </w:rPr>
        <w:t xml:space="preserve"> informale</w:t>
      </w:r>
      <w:r w:rsidR="006C179C" w:rsidRPr="004B36A9">
        <w:rPr>
          <w:rFonts w:ascii="Century Gothic" w:hAnsi="Century Gothic"/>
          <w:b/>
          <w:sz w:val="20"/>
          <w:szCs w:val="20"/>
        </w:rPr>
        <w:t xml:space="preserve"> sui social media</w:t>
      </w:r>
      <w:r w:rsidR="006C179C" w:rsidRPr="004B36A9">
        <w:rPr>
          <w:rFonts w:ascii="Century Gothic" w:hAnsi="Century Gothic"/>
          <w:sz w:val="20"/>
          <w:szCs w:val="20"/>
        </w:rPr>
        <w:t>.</w:t>
      </w:r>
    </w:p>
    <w:p w14:paraId="43F7C6D7" w14:textId="195688EF" w:rsidR="006F3CE6" w:rsidRPr="004B36A9" w:rsidRDefault="006F3CE6" w:rsidP="006C179C">
      <w:pPr>
        <w:pStyle w:val="Tes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progetto ha il patrocinio </w:t>
      </w:r>
      <w:r w:rsidRPr="006F3CE6">
        <w:rPr>
          <w:rFonts w:ascii="Century Gothic" w:hAnsi="Century Gothic"/>
          <w:b/>
          <w:sz w:val="20"/>
          <w:szCs w:val="20"/>
        </w:rPr>
        <w:t>dell’ASS.Europea delle Vie Francigene</w:t>
      </w:r>
      <w:r>
        <w:rPr>
          <w:rFonts w:ascii="Century Gothic" w:hAnsi="Century Gothic"/>
          <w:sz w:val="20"/>
          <w:szCs w:val="20"/>
        </w:rPr>
        <w:t xml:space="preserve"> e </w:t>
      </w:r>
      <w:r w:rsidRPr="006F3CE6">
        <w:rPr>
          <w:rFonts w:ascii="Century Gothic" w:hAnsi="Century Gothic"/>
          <w:b/>
          <w:sz w:val="20"/>
          <w:szCs w:val="20"/>
        </w:rPr>
        <w:t xml:space="preserve">dell’AITR, Ass.Italiana Turismo </w:t>
      </w:r>
      <w:r>
        <w:rPr>
          <w:rFonts w:ascii="Century Gothic" w:hAnsi="Century Gothic"/>
          <w:b/>
          <w:sz w:val="20"/>
          <w:szCs w:val="20"/>
        </w:rPr>
        <w:t>R</w:t>
      </w:r>
      <w:r w:rsidRPr="006F3CE6">
        <w:rPr>
          <w:rFonts w:ascii="Century Gothic" w:hAnsi="Century Gothic"/>
          <w:b/>
          <w:sz w:val="20"/>
          <w:szCs w:val="20"/>
        </w:rPr>
        <w:t>esponsabile</w:t>
      </w:r>
      <w:r>
        <w:rPr>
          <w:rFonts w:ascii="Century Gothic" w:hAnsi="Century Gothic"/>
          <w:b/>
          <w:sz w:val="20"/>
          <w:szCs w:val="20"/>
        </w:rPr>
        <w:t xml:space="preserve">. </w:t>
      </w:r>
    </w:p>
    <w:p w14:paraId="50BB58EC" w14:textId="27CFEA6E" w:rsidR="00E04CE5" w:rsidRPr="004B36A9" w:rsidRDefault="00E04CE5" w:rsidP="00C03178">
      <w:pPr>
        <w:pStyle w:val="Testo"/>
        <w:jc w:val="both"/>
        <w:rPr>
          <w:rFonts w:ascii="Century Gothic" w:hAnsi="Century Gothic"/>
          <w:sz w:val="20"/>
          <w:szCs w:val="20"/>
        </w:rPr>
      </w:pPr>
      <w:r w:rsidRPr="004B36A9">
        <w:rPr>
          <w:rFonts w:ascii="Century Gothic" w:hAnsi="Century Gothic"/>
          <w:sz w:val="20"/>
          <w:szCs w:val="20"/>
        </w:rPr>
        <w:t>Il team è composto da</w:t>
      </w:r>
      <w:r w:rsidR="00036804" w:rsidRPr="004B36A9">
        <w:rPr>
          <w:rFonts w:ascii="Century Gothic" w:hAnsi="Century Gothic"/>
          <w:sz w:val="20"/>
          <w:szCs w:val="20"/>
        </w:rPr>
        <w:t xml:space="preserve"> </w:t>
      </w:r>
      <w:r w:rsidR="00896580">
        <w:rPr>
          <w:rFonts w:ascii="Century Gothic" w:hAnsi="Century Gothic"/>
          <w:sz w:val="20"/>
          <w:szCs w:val="20"/>
        </w:rPr>
        <w:t>cinque</w:t>
      </w:r>
      <w:r w:rsidR="00036804" w:rsidRPr="004B36A9">
        <w:rPr>
          <w:rFonts w:ascii="Century Gothic" w:hAnsi="Century Gothic"/>
          <w:sz w:val="20"/>
          <w:szCs w:val="20"/>
        </w:rPr>
        <w:t xml:space="preserve"> amici, </w:t>
      </w:r>
      <w:bookmarkStart w:id="0" w:name="_GoBack"/>
      <w:bookmarkEnd w:id="0"/>
      <w:r w:rsidR="00036804" w:rsidRPr="004B36A9">
        <w:rPr>
          <w:rFonts w:ascii="Century Gothic" w:hAnsi="Century Gothic"/>
          <w:sz w:val="20"/>
          <w:szCs w:val="20"/>
        </w:rPr>
        <w:t xml:space="preserve">guide </w:t>
      </w:r>
      <w:r w:rsidR="006C179C" w:rsidRPr="004B36A9">
        <w:rPr>
          <w:rFonts w:ascii="Century Gothic" w:hAnsi="Century Gothic"/>
          <w:sz w:val="20"/>
          <w:szCs w:val="20"/>
        </w:rPr>
        <w:t xml:space="preserve">ambientali </w:t>
      </w:r>
      <w:r w:rsidR="00036804" w:rsidRPr="004B36A9">
        <w:rPr>
          <w:rFonts w:ascii="Century Gothic" w:hAnsi="Century Gothic"/>
          <w:sz w:val="20"/>
          <w:szCs w:val="20"/>
        </w:rPr>
        <w:t>che per lavoro accompagnano turisti italiani alla scoperta del mondo. Quest’anno non lo faran</w:t>
      </w:r>
      <w:r w:rsidR="006C179C" w:rsidRPr="004B36A9">
        <w:rPr>
          <w:rFonts w:ascii="Century Gothic" w:hAnsi="Century Gothic"/>
          <w:sz w:val="20"/>
          <w:szCs w:val="20"/>
        </w:rPr>
        <w:t>n</w:t>
      </w:r>
      <w:r w:rsidR="00036804" w:rsidRPr="004B36A9">
        <w:rPr>
          <w:rFonts w:ascii="Century Gothic" w:hAnsi="Century Gothic"/>
          <w:sz w:val="20"/>
          <w:szCs w:val="20"/>
        </w:rPr>
        <w:t xml:space="preserve">o per lavoro, ma per passione. </w:t>
      </w:r>
      <w:r w:rsidR="00610E7D">
        <w:rPr>
          <w:rFonts w:ascii="Century Gothic" w:hAnsi="Century Gothic"/>
          <w:sz w:val="20"/>
          <w:szCs w:val="20"/>
        </w:rPr>
        <w:t xml:space="preserve">I componenti di </w:t>
      </w:r>
      <w:r w:rsidR="00036804" w:rsidRPr="004B36A9">
        <w:rPr>
          <w:rFonts w:ascii="Century Gothic" w:hAnsi="Century Gothic"/>
          <w:sz w:val="20"/>
          <w:szCs w:val="20"/>
        </w:rPr>
        <w:t xml:space="preserve">Tourists4Future </w:t>
      </w:r>
      <w:r w:rsidR="004B36A9" w:rsidRPr="004B36A9">
        <w:rPr>
          <w:rFonts w:ascii="Century Gothic" w:hAnsi="Century Gothic"/>
          <w:sz w:val="20"/>
          <w:szCs w:val="20"/>
        </w:rPr>
        <w:t>sono:</w:t>
      </w:r>
      <w:r w:rsidR="00036804" w:rsidRPr="004B36A9">
        <w:rPr>
          <w:rFonts w:ascii="Century Gothic" w:hAnsi="Century Gothic"/>
          <w:sz w:val="20"/>
          <w:szCs w:val="20"/>
        </w:rPr>
        <w:t xml:space="preserve"> </w:t>
      </w:r>
      <w:r w:rsidR="0042287C" w:rsidRPr="004B36A9">
        <w:rPr>
          <w:rFonts w:ascii="Century Gothic" w:hAnsi="Century Gothic"/>
          <w:b/>
          <w:bCs/>
          <w:sz w:val="20"/>
          <w:szCs w:val="20"/>
        </w:rPr>
        <w:t>Valentina Miozzo</w:t>
      </w:r>
      <w:r w:rsidR="004B36A9" w:rsidRPr="004B36A9">
        <w:rPr>
          <w:rFonts w:ascii="Century Gothic" w:hAnsi="Century Gothic"/>
          <w:sz w:val="20"/>
          <w:szCs w:val="20"/>
        </w:rPr>
        <w:t xml:space="preserve"> (</w:t>
      </w:r>
      <w:r w:rsidR="0042287C" w:rsidRPr="004B36A9">
        <w:rPr>
          <w:rFonts w:ascii="Century Gothic" w:hAnsi="Century Gothic"/>
          <w:sz w:val="20"/>
          <w:szCs w:val="20"/>
        </w:rPr>
        <w:t>travel blogger e consulente per il turismo sostenibile</w:t>
      </w:r>
      <w:r w:rsidR="004B36A9" w:rsidRPr="004B36A9">
        <w:rPr>
          <w:rFonts w:ascii="Century Gothic" w:hAnsi="Century Gothic"/>
          <w:sz w:val="20"/>
          <w:szCs w:val="20"/>
        </w:rPr>
        <w:t>)</w:t>
      </w:r>
      <w:r w:rsidR="0042287C" w:rsidRPr="004B36A9">
        <w:rPr>
          <w:rFonts w:ascii="Century Gothic" w:hAnsi="Century Gothic"/>
          <w:sz w:val="20"/>
          <w:szCs w:val="20"/>
        </w:rPr>
        <w:t xml:space="preserve">, </w:t>
      </w:r>
      <w:r w:rsidRPr="004B36A9">
        <w:rPr>
          <w:rFonts w:ascii="Century Gothic" w:hAnsi="Century Gothic"/>
          <w:b/>
          <w:bCs/>
          <w:sz w:val="20"/>
          <w:szCs w:val="20"/>
        </w:rPr>
        <w:t>Mauro Cappelletti</w:t>
      </w:r>
      <w:r w:rsidRPr="004B36A9">
        <w:rPr>
          <w:rFonts w:ascii="Century Gothic" w:hAnsi="Century Gothic"/>
          <w:sz w:val="20"/>
          <w:szCs w:val="20"/>
        </w:rPr>
        <w:t xml:space="preserve"> e </w:t>
      </w:r>
      <w:r w:rsidRPr="004B36A9">
        <w:rPr>
          <w:rFonts w:ascii="Century Gothic" w:hAnsi="Century Gothic"/>
          <w:b/>
          <w:bCs/>
          <w:sz w:val="20"/>
          <w:szCs w:val="20"/>
        </w:rPr>
        <w:t>Cristiano Pignatoro</w:t>
      </w:r>
      <w:r w:rsidR="004B36A9" w:rsidRPr="004B36A9">
        <w:rPr>
          <w:rFonts w:ascii="Century Gothic" w:hAnsi="Century Gothic"/>
          <w:sz w:val="20"/>
          <w:szCs w:val="20"/>
        </w:rPr>
        <w:t xml:space="preserve"> (</w:t>
      </w:r>
      <w:r w:rsidRPr="004B36A9">
        <w:rPr>
          <w:rFonts w:ascii="Century Gothic" w:hAnsi="Century Gothic"/>
          <w:sz w:val="20"/>
          <w:szCs w:val="20"/>
        </w:rPr>
        <w:t>guide ambientali escursionistiche</w:t>
      </w:r>
      <w:r w:rsidR="004B36A9" w:rsidRPr="004B36A9">
        <w:rPr>
          <w:rFonts w:ascii="Century Gothic" w:hAnsi="Century Gothic"/>
          <w:sz w:val="20"/>
          <w:szCs w:val="20"/>
        </w:rPr>
        <w:t>),</w:t>
      </w:r>
      <w:r w:rsidRPr="004B36A9">
        <w:rPr>
          <w:rFonts w:ascii="Century Gothic" w:hAnsi="Century Gothic"/>
          <w:sz w:val="20"/>
          <w:szCs w:val="20"/>
        </w:rPr>
        <w:t xml:space="preserve"> </w:t>
      </w:r>
      <w:r w:rsidRPr="004B36A9">
        <w:rPr>
          <w:rFonts w:ascii="Century Gothic" w:hAnsi="Century Gothic"/>
          <w:b/>
          <w:bCs/>
          <w:sz w:val="20"/>
          <w:szCs w:val="20"/>
        </w:rPr>
        <w:t>Stefania Gentili</w:t>
      </w:r>
      <w:r w:rsidR="004B36A9" w:rsidRPr="004B36A9">
        <w:rPr>
          <w:rFonts w:ascii="Century Gothic" w:hAnsi="Century Gothic"/>
          <w:sz w:val="20"/>
          <w:szCs w:val="20"/>
        </w:rPr>
        <w:t xml:space="preserve"> (</w:t>
      </w:r>
      <w:r w:rsidRPr="004B36A9">
        <w:rPr>
          <w:rFonts w:ascii="Century Gothic" w:hAnsi="Century Gothic"/>
          <w:sz w:val="20"/>
          <w:szCs w:val="20"/>
        </w:rPr>
        <w:t>fotografa</w:t>
      </w:r>
      <w:r w:rsidR="006F3CE6">
        <w:rPr>
          <w:rFonts w:ascii="Century Gothic" w:hAnsi="Century Gothic"/>
          <w:sz w:val="20"/>
          <w:szCs w:val="20"/>
        </w:rPr>
        <w:t>, naturalista</w:t>
      </w:r>
      <w:r w:rsidR="00896580">
        <w:rPr>
          <w:rFonts w:ascii="Century Gothic" w:hAnsi="Century Gothic"/>
          <w:sz w:val="20"/>
          <w:szCs w:val="20"/>
        </w:rPr>
        <w:t xml:space="preserve"> e </w:t>
      </w:r>
      <w:r w:rsidR="00896580" w:rsidRPr="004B36A9">
        <w:rPr>
          <w:rFonts w:ascii="Century Gothic" w:hAnsi="Century Gothic"/>
          <w:sz w:val="20"/>
          <w:szCs w:val="20"/>
        </w:rPr>
        <w:t>guida ambientale</w:t>
      </w:r>
      <w:r w:rsidR="004B36A9" w:rsidRPr="004B36A9">
        <w:rPr>
          <w:rFonts w:ascii="Century Gothic" w:hAnsi="Century Gothic"/>
          <w:sz w:val="20"/>
          <w:szCs w:val="20"/>
        </w:rPr>
        <w:t xml:space="preserve">), </w:t>
      </w:r>
      <w:r w:rsidRPr="004B36A9">
        <w:rPr>
          <w:rFonts w:ascii="Century Gothic" w:hAnsi="Century Gothic"/>
          <w:b/>
          <w:bCs/>
          <w:sz w:val="20"/>
          <w:szCs w:val="20"/>
        </w:rPr>
        <w:t>Franc</w:t>
      </w:r>
      <w:r w:rsidR="00202CEA" w:rsidRPr="004B36A9">
        <w:rPr>
          <w:rFonts w:ascii="Century Gothic" w:hAnsi="Century Gothic"/>
          <w:b/>
          <w:bCs/>
          <w:sz w:val="20"/>
          <w:szCs w:val="20"/>
        </w:rPr>
        <w:t>e</w:t>
      </w:r>
      <w:r w:rsidRPr="004B36A9">
        <w:rPr>
          <w:rFonts w:ascii="Century Gothic" w:hAnsi="Century Gothic"/>
          <w:b/>
          <w:bCs/>
          <w:sz w:val="20"/>
          <w:szCs w:val="20"/>
        </w:rPr>
        <w:t>sco Quero</w:t>
      </w:r>
      <w:r w:rsidR="004B36A9" w:rsidRPr="004B36A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B36A9" w:rsidRPr="004B36A9">
        <w:rPr>
          <w:rFonts w:ascii="Century Gothic" w:hAnsi="Century Gothic"/>
          <w:sz w:val="20"/>
          <w:szCs w:val="20"/>
        </w:rPr>
        <w:t>(</w:t>
      </w:r>
      <w:r w:rsidRPr="004B36A9">
        <w:rPr>
          <w:rFonts w:ascii="Century Gothic" w:hAnsi="Century Gothic"/>
          <w:sz w:val="20"/>
          <w:szCs w:val="20"/>
        </w:rPr>
        <w:t>musicista e navigatore</w:t>
      </w:r>
      <w:r w:rsidR="004B36A9" w:rsidRPr="004B36A9">
        <w:rPr>
          <w:rFonts w:ascii="Century Gothic" w:hAnsi="Century Gothic"/>
          <w:sz w:val="20"/>
          <w:szCs w:val="20"/>
        </w:rPr>
        <w:t>)</w:t>
      </w:r>
      <w:r w:rsidR="0042287C" w:rsidRPr="004B36A9">
        <w:rPr>
          <w:rFonts w:ascii="Century Gothic" w:hAnsi="Century Gothic"/>
          <w:sz w:val="20"/>
          <w:szCs w:val="20"/>
        </w:rPr>
        <w:t>.</w:t>
      </w:r>
      <w:r w:rsidRPr="004B36A9">
        <w:rPr>
          <w:rFonts w:ascii="Century Gothic" w:hAnsi="Century Gothic"/>
          <w:sz w:val="20"/>
          <w:szCs w:val="20"/>
        </w:rPr>
        <w:t xml:space="preserve"> </w:t>
      </w:r>
    </w:p>
    <w:p w14:paraId="4E0BA959" w14:textId="3B991C93" w:rsidR="00610E7D" w:rsidRDefault="00C03178" w:rsidP="00C03178">
      <w:pPr>
        <w:pStyle w:val="Testo"/>
        <w:jc w:val="both"/>
        <w:rPr>
          <w:rFonts w:ascii="Century Gothic" w:eastAsia="Times New Roman" w:hAnsi="Century Gothic"/>
          <w:color w:val="1C1E21"/>
          <w:sz w:val="20"/>
          <w:szCs w:val="20"/>
        </w:rPr>
      </w:pPr>
      <w:r w:rsidRPr="004B36A9">
        <w:rPr>
          <w:rFonts w:ascii="Century Gothic" w:hAnsi="Century Gothic"/>
          <w:sz w:val="20"/>
          <w:szCs w:val="20"/>
        </w:rPr>
        <w:t xml:space="preserve">La partenza è prevista </w:t>
      </w:r>
      <w:r w:rsidR="00256374">
        <w:rPr>
          <w:rFonts w:ascii="Century Gothic" w:hAnsi="Century Gothic"/>
          <w:sz w:val="20"/>
          <w:szCs w:val="20"/>
        </w:rPr>
        <w:t>i primi di luglio</w:t>
      </w:r>
      <w:r w:rsidR="00DB3865" w:rsidRPr="004B36A9">
        <w:rPr>
          <w:rFonts w:ascii="Century Gothic" w:hAnsi="Century Gothic"/>
          <w:sz w:val="20"/>
          <w:szCs w:val="20"/>
        </w:rPr>
        <w:t xml:space="preserve"> dalla Sicilia,</w:t>
      </w:r>
      <w:r w:rsidR="0042287C" w:rsidRPr="004B36A9">
        <w:rPr>
          <w:rFonts w:ascii="Century Gothic" w:hAnsi="Century Gothic"/>
          <w:sz w:val="20"/>
          <w:szCs w:val="20"/>
        </w:rPr>
        <w:t xml:space="preserve"> </w:t>
      </w:r>
      <w:r w:rsidR="00DB3865" w:rsidRPr="004B36A9">
        <w:rPr>
          <w:rFonts w:ascii="Century Gothic" w:hAnsi="Century Gothic"/>
          <w:sz w:val="20"/>
          <w:szCs w:val="20"/>
        </w:rPr>
        <w:t>l</w:t>
      </w:r>
      <w:r w:rsidR="00DB3865" w:rsidRPr="004B36A9">
        <w:rPr>
          <w:rFonts w:ascii="Century Gothic" w:eastAsia="Times New Roman" w:hAnsi="Century Gothic"/>
          <w:color w:val="1C1E21"/>
          <w:sz w:val="20"/>
          <w:szCs w:val="20"/>
        </w:rPr>
        <w:t>a data esatta sarà decisa in base a</w:t>
      </w:r>
      <w:r w:rsidR="004B36A9" w:rsidRPr="004B36A9">
        <w:rPr>
          <w:rFonts w:ascii="Century Gothic" w:eastAsia="Times New Roman" w:hAnsi="Century Gothic"/>
          <w:color w:val="1C1E21"/>
          <w:sz w:val="20"/>
          <w:szCs w:val="20"/>
        </w:rPr>
        <w:t xml:space="preserve">lle indicazioni governative </w:t>
      </w:r>
      <w:r w:rsidR="00DB3865" w:rsidRPr="004B36A9">
        <w:rPr>
          <w:rFonts w:ascii="Century Gothic" w:eastAsia="Times New Roman" w:hAnsi="Century Gothic"/>
          <w:color w:val="1C1E21"/>
          <w:sz w:val="20"/>
          <w:szCs w:val="20"/>
        </w:rPr>
        <w:t xml:space="preserve">per questa estate. </w:t>
      </w:r>
    </w:p>
    <w:p w14:paraId="3E4F2D8D" w14:textId="403F0E12" w:rsidR="00202CEA" w:rsidRPr="004B36A9" w:rsidRDefault="006C179C" w:rsidP="00C03178">
      <w:pPr>
        <w:pStyle w:val="Testo"/>
        <w:jc w:val="both"/>
        <w:rPr>
          <w:rFonts w:ascii="Century Gothic" w:eastAsia="Times New Roman" w:hAnsi="Century Gothic"/>
          <w:color w:val="1C1E21"/>
          <w:sz w:val="20"/>
          <w:szCs w:val="20"/>
        </w:rPr>
      </w:pPr>
      <w:r w:rsidRPr="004B36A9">
        <w:rPr>
          <w:rFonts w:ascii="Century Gothic" w:eastAsia="Times New Roman" w:hAnsi="Century Gothic"/>
          <w:color w:val="1C1E21"/>
          <w:sz w:val="20"/>
          <w:szCs w:val="20"/>
        </w:rPr>
        <w:t>Per conoscere il team potete già iniziare a seguire @Touri</w:t>
      </w:r>
      <w:r w:rsidRPr="004B36A9">
        <w:rPr>
          <w:rFonts w:ascii="Century Gothic" w:eastAsia="Times New Roman" w:hAnsi="Century Gothic"/>
          <w:bCs/>
          <w:color w:val="1C1E21"/>
          <w:sz w:val="20"/>
          <w:szCs w:val="20"/>
        </w:rPr>
        <w:t>sts</w:t>
      </w:r>
      <w:r w:rsidRPr="004B36A9">
        <w:rPr>
          <w:rFonts w:ascii="Century Gothic" w:eastAsia="Times New Roman" w:hAnsi="Century Gothic"/>
          <w:color w:val="1C1E21"/>
          <w:sz w:val="20"/>
          <w:szCs w:val="20"/>
        </w:rPr>
        <w:t xml:space="preserve">4Future su Facebook e Instagram. </w:t>
      </w:r>
    </w:p>
    <w:p w14:paraId="7E934F90" w14:textId="592C1F24" w:rsidR="00DF2BE1" w:rsidRPr="004B36A9" w:rsidRDefault="00DF2BE1" w:rsidP="00C03178">
      <w:pPr>
        <w:pStyle w:val="Testo"/>
        <w:jc w:val="both"/>
        <w:rPr>
          <w:rFonts w:ascii="Century Gothic" w:hAnsi="Century Gothic"/>
          <w:sz w:val="20"/>
          <w:szCs w:val="20"/>
        </w:rPr>
      </w:pPr>
      <w:r w:rsidRPr="004B36A9">
        <w:rPr>
          <w:rFonts w:ascii="Century Gothic" w:eastAsia="Times New Roman" w:hAnsi="Century Gothic"/>
          <w:color w:val="1C1E21"/>
          <w:sz w:val="20"/>
          <w:szCs w:val="20"/>
        </w:rPr>
        <w:t xml:space="preserve">LINK </w:t>
      </w:r>
      <w:r w:rsidR="001C4556">
        <w:rPr>
          <w:rFonts w:ascii="Century Gothic" w:eastAsia="Times New Roman" w:hAnsi="Century Gothic"/>
          <w:color w:val="1C1E21"/>
          <w:sz w:val="20"/>
          <w:szCs w:val="20"/>
        </w:rPr>
        <w:t>DEL PROGETTO</w:t>
      </w:r>
      <w:r w:rsidRPr="004B36A9">
        <w:rPr>
          <w:rFonts w:ascii="Century Gothic" w:eastAsia="Times New Roman" w:hAnsi="Century Gothic"/>
          <w:color w:val="1C1E21"/>
          <w:sz w:val="20"/>
          <w:szCs w:val="20"/>
        </w:rPr>
        <w:t xml:space="preserve">: </w:t>
      </w:r>
      <w:hyperlink r:id="rId6" w:history="1">
        <w:r w:rsidRPr="004B36A9">
          <w:rPr>
            <w:rStyle w:val="Collegamentoipertestuale"/>
            <w:rFonts w:ascii="Century Gothic" w:eastAsia="Times New Roman" w:hAnsi="Century Gothic"/>
            <w:sz w:val="20"/>
            <w:szCs w:val="20"/>
          </w:rPr>
          <w:t>Sito internet</w:t>
        </w:r>
      </w:hyperlink>
      <w:r w:rsidRPr="004B36A9">
        <w:rPr>
          <w:rFonts w:ascii="Century Gothic" w:eastAsia="Times New Roman" w:hAnsi="Century Gothic"/>
          <w:color w:val="1C1E21"/>
          <w:sz w:val="20"/>
          <w:szCs w:val="20"/>
        </w:rPr>
        <w:t xml:space="preserve">, </w:t>
      </w:r>
      <w:hyperlink r:id="rId7" w:history="1">
        <w:r w:rsidRPr="004B36A9">
          <w:rPr>
            <w:rStyle w:val="Collegamentoipertestuale"/>
            <w:rFonts w:ascii="Century Gothic" w:eastAsia="Times New Roman" w:hAnsi="Century Gothic"/>
            <w:sz w:val="20"/>
            <w:szCs w:val="20"/>
          </w:rPr>
          <w:t>Instagram</w:t>
        </w:r>
      </w:hyperlink>
      <w:r w:rsidRPr="004B36A9">
        <w:rPr>
          <w:rFonts w:ascii="Century Gothic" w:eastAsia="Times New Roman" w:hAnsi="Century Gothic"/>
          <w:color w:val="1C1E21"/>
          <w:sz w:val="20"/>
          <w:szCs w:val="20"/>
        </w:rPr>
        <w:t xml:space="preserve">, </w:t>
      </w:r>
      <w:hyperlink r:id="rId8" w:history="1">
        <w:r w:rsidRPr="004B36A9">
          <w:rPr>
            <w:rStyle w:val="Collegamentoipertestuale"/>
            <w:rFonts w:ascii="Century Gothic" w:eastAsia="Times New Roman" w:hAnsi="Century Gothic"/>
            <w:sz w:val="20"/>
            <w:szCs w:val="20"/>
          </w:rPr>
          <w:t>Facebook</w:t>
        </w:r>
      </w:hyperlink>
      <w:r w:rsidRPr="004B36A9">
        <w:rPr>
          <w:rFonts w:ascii="Century Gothic" w:eastAsia="Times New Roman" w:hAnsi="Century Gothic"/>
          <w:color w:val="1C1E21"/>
          <w:sz w:val="20"/>
          <w:szCs w:val="20"/>
        </w:rPr>
        <w:t xml:space="preserve">  </w:t>
      </w:r>
    </w:p>
    <w:sectPr w:rsidR="00DF2BE1" w:rsidRPr="004B36A9" w:rsidSect="00036804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AE2"/>
    <w:multiLevelType w:val="multilevel"/>
    <w:tmpl w:val="6E1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78"/>
    <w:rsid w:val="00036804"/>
    <w:rsid w:val="001C4556"/>
    <w:rsid w:val="00202CEA"/>
    <w:rsid w:val="00256374"/>
    <w:rsid w:val="0042287C"/>
    <w:rsid w:val="00444ED0"/>
    <w:rsid w:val="004B36A9"/>
    <w:rsid w:val="00541C6C"/>
    <w:rsid w:val="005C392E"/>
    <w:rsid w:val="00610E7D"/>
    <w:rsid w:val="006406A8"/>
    <w:rsid w:val="006C179C"/>
    <w:rsid w:val="006F3CE6"/>
    <w:rsid w:val="007169A7"/>
    <w:rsid w:val="00896580"/>
    <w:rsid w:val="00A9617F"/>
    <w:rsid w:val="00C03178"/>
    <w:rsid w:val="00DB3865"/>
    <w:rsid w:val="00DF2BE1"/>
    <w:rsid w:val="00E04CE5"/>
    <w:rsid w:val="00E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008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178"/>
    <w:rPr>
      <w:rFonts w:ascii="Century Gothic" w:eastAsia="Times New Roman" w:hAnsi="Century Gothic" w:cs="Century Gothic"/>
      <w:spacing w:val="-5"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rsid w:val="00C03178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rmazionicontatto">
    <w:name w:val="Informazioni contatto"/>
    <w:basedOn w:val="Normale"/>
    <w:rsid w:val="00C03178"/>
    <w:pPr>
      <w:spacing w:line="180" w:lineRule="exact"/>
    </w:pPr>
    <w:rPr>
      <w:color w:val="2A5A78"/>
      <w:sz w:val="16"/>
      <w:szCs w:val="16"/>
      <w:lang w:bidi="it-IT"/>
    </w:rPr>
  </w:style>
  <w:style w:type="paragraph" w:customStyle="1" w:styleId="Nomeelemento">
    <w:name w:val="Nome elemento"/>
    <w:basedOn w:val="Informazionicontatto"/>
    <w:rsid w:val="00C03178"/>
    <w:rPr>
      <w:b/>
    </w:rPr>
  </w:style>
  <w:style w:type="character" w:customStyle="1" w:styleId="Titolo3Carattere">
    <w:name w:val="Titolo 3 Carattere"/>
    <w:basedOn w:val="Caratterepredefinitoparagrafo"/>
    <w:link w:val="Titolo3"/>
    <w:rsid w:val="00C03178"/>
    <w:rPr>
      <w:rFonts w:ascii="Century Gothic" w:eastAsia="Times New Roman" w:hAnsi="Century Gothic" w:cs="Times New Roman"/>
      <w:color w:val="2A5A78"/>
      <w:spacing w:val="-5"/>
      <w:sz w:val="28"/>
      <w:szCs w:val="28"/>
    </w:rPr>
  </w:style>
  <w:style w:type="paragraph" w:customStyle="1" w:styleId="Sottotitolo1">
    <w:name w:val="Sottotitolo1"/>
    <w:basedOn w:val="Normale"/>
    <w:rsid w:val="00C03178"/>
    <w:pPr>
      <w:spacing w:after="600"/>
    </w:pPr>
    <w:rPr>
      <w:i/>
      <w:color w:val="2A5A78"/>
      <w:sz w:val="22"/>
      <w:szCs w:val="22"/>
      <w:lang w:bidi="it-IT"/>
    </w:rPr>
  </w:style>
  <w:style w:type="character" w:customStyle="1" w:styleId="TextChar">
    <w:name w:val="Text Char"/>
    <w:basedOn w:val="Caratterepredefinitoparagrafo"/>
    <w:link w:val="Testo"/>
    <w:rsid w:val="00C03178"/>
  </w:style>
  <w:style w:type="paragraph" w:customStyle="1" w:styleId="Testo">
    <w:name w:val="Testo"/>
    <w:basedOn w:val="Normale"/>
    <w:link w:val="TextChar"/>
    <w:rsid w:val="00C03178"/>
    <w:pPr>
      <w:spacing w:after="220" w:line="336" w:lineRule="auto"/>
    </w:pPr>
    <w:rPr>
      <w:rFonts w:asciiTheme="minorHAnsi" w:eastAsiaTheme="minorEastAsia" w:hAnsiTheme="minorHAnsi" w:cstheme="minorBidi"/>
      <w:spacing w:val="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DB3865"/>
    <w:rPr>
      <w:color w:val="0000FF"/>
      <w:u w:val="single"/>
    </w:rPr>
  </w:style>
  <w:style w:type="character" w:customStyle="1" w:styleId="4yxo">
    <w:name w:val="_4yxo"/>
    <w:basedOn w:val="Caratterepredefinitoparagrafo"/>
    <w:rsid w:val="00DB3865"/>
  </w:style>
  <w:style w:type="character" w:customStyle="1" w:styleId="6qdm">
    <w:name w:val="_6qdm"/>
    <w:basedOn w:val="Caratterepredefinitoparagrafo"/>
    <w:rsid w:val="00DB3865"/>
  </w:style>
  <w:style w:type="character" w:customStyle="1" w:styleId="7oe">
    <w:name w:val="_7oe"/>
    <w:basedOn w:val="Caratterepredefinitoparagrafo"/>
    <w:rsid w:val="00DB38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865"/>
    <w:rPr>
      <w:rFonts w:ascii="Lucida Grande" w:hAnsi="Lucida Grande" w:cs="Lucida Grand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B3865"/>
    <w:rPr>
      <w:rFonts w:ascii="Lucida Grande" w:eastAsia="Times New Roman" w:hAnsi="Lucida Grande" w:cs="Lucida Grande"/>
      <w:spacing w:val="-5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F2B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178"/>
    <w:rPr>
      <w:rFonts w:ascii="Century Gothic" w:eastAsia="Times New Roman" w:hAnsi="Century Gothic" w:cs="Century Gothic"/>
      <w:spacing w:val="-5"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rsid w:val="00C03178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rmazionicontatto">
    <w:name w:val="Informazioni contatto"/>
    <w:basedOn w:val="Normale"/>
    <w:rsid w:val="00C03178"/>
    <w:pPr>
      <w:spacing w:line="180" w:lineRule="exact"/>
    </w:pPr>
    <w:rPr>
      <w:color w:val="2A5A78"/>
      <w:sz w:val="16"/>
      <w:szCs w:val="16"/>
      <w:lang w:bidi="it-IT"/>
    </w:rPr>
  </w:style>
  <w:style w:type="paragraph" w:customStyle="1" w:styleId="Nomeelemento">
    <w:name w:val="Nome elemento"/>
    <w:basedOn w:val="Informazionicontatto"/>
    <w:rsid w:val="00C03178"/>
    <w:rPr>
      <w:b/>
    </w:rPr>
  </w:style>
  <w:style w:type="character" w:customStyle="1" w:styleId="Titolo3Carattere">
    <w:name w:val="Titolo 3 Carattere"/>
    <w:basedOn w:val="Caratterepredefinitoparagrafo"/>
    <w:link w:val="Titolo3"/>
    <w:rsid w:val="00C03178"/>
    <w:rPr>
      <w:rFonts w:ascii="Century Gothic" w:eastAsia="Times New Roman" w:hAnsi="Century Gothic" w:cs="Times New Roman"/>
      <w:color w:val="2A5A78"/>
      <w:spacing w:val="-5"/>
      <w:sz w:val="28"/>
      <w:szCs w:val="28"/>
    </w:rPr>
  </w:style>
  <w:style w:type="paragraph" w:customStyle="1" w:styleId="Sottotitolo1">
    <w:name w:val="Sottotitolo1"/>
    <w:basedOn w:val="Normale"/>
    <w:rsid w:val="00C03178"/>
    <w:pPr>
      <w:spacing w:after="600"/>
    </w:pPr>
    <w:rPr>
      <w:i/>
      <w:color w:val="2A5A78"/>
      <w:sz w:val="22"/>
      <w:szCs w:val="22"/>
      <w:lang w:bidi="it-IT"/>
    </w:rPr>
  </w:style>
  <w:style w:type="character" w:customStyle="1" w:styleId="TextChar">
    <w:name w:val="Text Char"/>
    <w:basedOn w:val="Caratterepredefinitoparagrafo"/>
    <w:link w:val="Testo"/>
    <w:rsid w:val="00C03178"/>
  </w:style>
  <w:style w:type="paragraph" w:customStyle="1" w:styleId="Testo">
    <w:name w:val="Testo"/>
    <w:basedOn w:val="Normale"/>
    <w:link w:val="TextChar"/>
    <w:rsid w:val="00C03178"/>
    <w:pPr>
      <w:spacing w:after="220" w:line="336" w:lineRule="auto"/>
    </w:pPr>
    <w:rPr>
      <w:rFonts w:asciiTheme="minorHAnsi" w:eastAsiaTheme="minorEastAsia" w:hAnsiTheme="minorHAnsi" w:cstheme="minorBidi"/>
      <w:spacing w:val="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DB3865"/>
    <w:rPr>
      <w:color w:val="0000FF"/>
      <w:u w:val="single"/>
    </w:rPr>
  </w:style>
  <w:style w:type="character" w:customStyle="1" w:styleId="4yxo">
    <w:name w:val="_4yxo"/>
    <w:basedOn w:val="Caratterepredefinitoparagrafo"/>
    <w:rsid w:val="00DB3865"/>
  </w:style>
  <w:style w:type="character" w:customStyle="1" w:styleId="6qdm">
    <w:name w:val="_6qdm"/>
    <w:basedOn w:val="Caratterepredefinitoparagrafo"/>
    <w:rsid w:val="00DB3865"/>
  </w:style>
  <w:style w:type="character" w:customStyle="1" w:styleId="7oe">
    <w:name w:val="_7oe"/>
    <w:basedOn w:val="Caratterepredefinitoparagrafo"/>
    <w:rsid w:val="00DB38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865"/>
    <w:rPr>
      <w:rFonts w:ascii="Lucida Grande" w:hAnsi="Lucida Grande" w:cs="Lucida Grand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B3865"/>
    <w:rPr>
      <w:rFonts w:ascii="Lucida Grande" w:eastAsia="Times New Roman" w:hAnsi="Lucida Grande" w:cs="Lucida Grande"/>
      <w:spacing w:val="-5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F2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1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0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0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ourists4future.it/" TargetMode="External"/><Relationship Id="rId7" Type="http://schemas.openxmlformats.org/officeDocument/2006/relationships/hyperlink" Target="https://www.instagram.com/tourists4future/" TargetMode="External"/><Relationship Id="rId8" Type="http://schemas.openxmlformats.org/officeDocument/2006/relationships/hyperlink" Target="https://www.facebook.com/tourists4futur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381</Words>
  <Characters>2350</Characters>
  <Application>Microsoft Macintosh Word</Application>
  <DocSecurity>0</DocSecurity>
  <Lines>38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Miozzo</dc:creator>
  <cp:keywords/>
  <dc:description/>
  <cp:lastModifiedBy>Valentina Miozzo</cp:lastModifiedBy>
  <cp:revision>10</cp:revision>
  <dcterms:created xsi:type="dcterms:W3CDTF">2020-04-29T10:37:00Z</dcterms:created>
  <dcterms:modified xsi:type="dcterms:W3CDTF">2020-05-19T09:56:00Z</dcterms:modified>
</cp:coreProperties>
</file>